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C2D22" w14:textId="0FB38D2C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3F3207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基础</w:t>
      </w:r>
      <w:r w:rsidR="003F3207">
        <w:rPr>
          <w:rFonts w:ascii="宋体" w:hAnsi="宋体" w:hint="eastAsia"/>
          <w:b/>
          <w:sz w:val="32"/>
          <w:szCs w:val="32"/>
          <w:lang w:eastAsia="zh-CN"/>
        </w:rPr>
        <w:t>和声</w:t>
      </w:r>
      <w:r w:rsidR="00013C39">
        <w:rPr>
          <w:rFonts w:ascii="宋体" w:hAnsi="宋体" w:hint="eastAsia"/>
          <w:b/>
          <w:sz w:val="32"/>
          <w:szCs w:val="32"/>
          <w:lang w:eastAsia="zh-CN"/>
        </w:rPr>
        <w:t>2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420"/>
        <w:gridCol w:w="182"/>
        <w:gridCol w:w="490"/>
        <w:gridCol w:w="1093"/>
      </w:tblGrid>
      <w:tr w:rsidR="002E27E1" w:rsidRPr="002E27E1" w14:paraId="2464BBF8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69C7513" w14:textId="763B8834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</w:rPr>
              <w:t>基础和声</w:t>
            </w:r>
            <w:r w:rsidR="00013C39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14:paraId="1B44405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5E9D506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78BF0AF" w14:textId="63EC0111" w:rsidR="002E27E1" w:rsidRPr="00EF5BC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3F3207" w:rsidRPr="003F3207">
              <w:rPr>
                <w:rStyle w:val="opdicttext22"/>
                <w:rFonts w:eastAsiaTheme="minorEastAsia"/>
                <w:sz w:val="20"/>
                <w:szCs w:val="20"/>
                <w:lang w:eastAsia="zh-CN"/>
              </w:rPr>
              <w:t>B</w:t>
            </w:r>
            <w:r w:rsidR="003F3207" w:rsidRPr="003F3207">
              <w:rPr>
                <w:rStyle w:val="opdicttext22"/>
                <w:sz w:val="20"/>
                <w:szCs w:val="20"/>
              </w:rPr>
              <w:t>asic</w:t>
            </w:r>
            <w:proofErr w:type="spellEnd"/>
            <w:r w:rsidR="003F3207" w:rsidRPr="003F3207">
              <w:rPr>
                <w:rStyle w:val="opdicttext22"/>
                <w:sz w:val="20"/>
                <w:szCs w:val="20"/>
              </w:rPr>
              <w:t xml:space="preserve"> </w:t>
            </w:r>
            <w:r w:rsidR="003F3207" w:rsidRPr="003F3207">
              <w:rPr>
                <w:rStyle w:val="opdicttext22"/>
                <w:rFonts w:eastAsiaTheme="minorEastAsia"/>
                <w:sz w:val="20"/>
                <w:szCs w:val="20"/>
                <w:lang w:eastAsia="zh-CN"/>
              </w:rPr>
              <w:t>H</w:t>
            </w:r>
            <w:r w:rsidR="003F3207" w:rsidRPr="003F3207">
              <w:rPr>
                <w:rStyle w:val="opdicttext22"/>
                <w:sz w:val="20"/>
                <w:szCs w:val="20"/>
              </w:rPr>
              <w:t>armony</w:t>
            </w:r>
            <w:r w:rsidR="00EF5BC0">
              <w:rPr>
                <w:rStyle w:val="opdicttext22"/>
                <w:rFonts w:eastAsiaTheme="minorEastAsia" w:hint="eastAsia"/>
                <w:sz w:val="20"/>
                <w:szCs w:val="20"/>
                <w:lang w:eastAsia="zh-CN"/>
              </w:rPr>
              <w:t xml:space="preserve"> 2</w:t>
            </w:r>
          </w:p>
        </w:tc>
      </w:tr>
      <w:tr w:rsidR="002E27E1" w:rsidRPr="002E27E1" w14:paraId="4EDA8FC0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42154C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 w14:paraId="1DBF4C3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B9C6CF4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1C98913" w14:textId="72C87BD1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</w:t>
            </w:r>
            <w:r w:rsidR="002172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乐理、视唱练耳</w:t>
            </w:r>
          </w:p>
        </w:tc>
      </w:tr>
      <w:tr w:rsidR="002E27E1" w:rsidRPr="002E27E1" w14:paraId="5C74E51C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B0C9851" w14:textId="6CBB885E" w:rsidR="002E27E1" w:rsidRPr="002E27E1" w:rsidRDefault="002E27E1" w:rsidP="00EF5BC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—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8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周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 xml:space="preserve"> 周</w:t>
            </w:r>
            <w:r w:rsidR="00EF5BC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三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="00EF5BC0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5、6、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7、8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14:paraId="0D3C46CD" w14:textId="4DDFC9BB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</w:rPr>
              <w:t>经管楼403</w:t>
            </w:r>
          </w:p>
        </w:tc>
      </w:tr>
      <w:tr w:rsidR="002E27E1" w:rsidRPr="002E27E1" w14:paraId="3CC4B56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B865DAF" w14:textId="439057CE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3F3207" w:rsidRPr="003F320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</w:t>
            </w:r>
            <w:r w:rsidR="00EF5BC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</w:t>
            </w:r>
            <w:r w:rsidR="003F3207" w:rsidRPr="003F320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级音乐教育1班、2班</w:t>
            </w:r>
          </w:p>
        </w:tc>
      </w:tr>
      <w:tr w:rsidR="002E27E1" w:rsidRPr="002E27E1" w14:paraId="7AE85D1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16F038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14:paraId="26A4981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F47200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史旻/讲师</w:t>
            </w:r>
          </w:p>
        </w:tc>
      </w:tr>
      <w:tr w:rsidR="002E27E1" w:rsidRPr="002E27E1" w14:paraId="05805B5F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36A90C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13580888318</w:t>
            </w:r>
          </w:p>
        </w:tc>
        <w:tc>
          <w:tcPr>
            <w:tcW w:w="4852" w:type="dxa"/>
            <w:gridSpan w:val="5"/>
            <w:vAlign w:val="center"/>
          </w:tcPr>
          <w:p w14:paraId="7A400803" w14:textId="77777777" w:rsidR="002E27E1" w:rsidRPr="002E27E1" w:rsidRDefault="003F320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3F3207">
              <w:rPr>
                <w:rFonts w:ascii="宋体" w:eastAsia="宋体" w:hAnsi="宋体" w:hint="eastAsia"/>
                <w:sz w:val="21"/>
                <w:szCs w:val="21"/>
              </w:rPr>
              <w:t>S</w:t>
            </w:r>
            <w:r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imonsonic@163.com</w:t>
            </w:r>
          </w:p>
        </w:tc>
      </w:tr>
      <w:tr w:rsidR="002E27E1" w:rsidRPr="002E27E1" w14:paraId="6D3E03A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83DFDCA" w14:textId="1D5F8108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F3207" w:rsidRPr="003F320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答疑时间：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课前、课间及课后；答疑地点：</w:t>
            </w:r>
            <w:r w:rsidR="00D2725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  <w:r w:rsidR="00B7312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艺术楼</w:t>
            </w:r>
            <w:r w:rsidR="00EF5BC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及经管楼403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；答疑方式：改题与创作实践指导。</w:t>
            </w:r>
          </w:p>
        </w:tc>
      </w:tr>
      <w:tr w:rsidR="00735FDE" w:rsidRPr="00735FDE" w14:paraId="605ADB5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1EEC44" w14:textId="77777777" w:rsidR="00735FDE" w:rsidRPr="002E27E1" w:rsidRDefault="00735FDE" w:rsidP="003F320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252883F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89EB04B" w14:textId="77777777"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《和声学教程》 伊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斯波索宾等合著 人民音乐出版社</w:t>
            </w:r>
          </w:p>
          <w:p w14:paraId="1ADDEC7D" w14:textId="77777777" w:rsidR="003F320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《和声的理论与应用》 </w:t>
            </w:r>
            <w:proofErr w:type="gramStart"/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桑桐著</w:t>
            </w:r>
            <w:proofErr w:type="gramEnd"/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上海音乐出版社</w:t>
            </w:r>
          </w:p>
          <w:p w14:paraId="4EC63693" w14:textId="77777777" w:rsidR="003F3207" w:rsidRPr="003F3207" w:rsidRDefault="003F3207" w:rsidP="003F3207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《和声学基础教程》 </w:t>
            </w:r>
            <w:proofErr w:type="gramStart"/>
            <w:r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谢功成</w:t>
            </w:r>
            <w:proofErr w:type="gramEnd"/>
            <w:r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马国华 童忠良 赵德义著 人民音乐出版社</w:t>
            </w:r>
          </w:p>
        </w:tc>
      </w:tr>
      <w:tr w:rsidR="00735FDE" w:rsidRPr="002E27E1" w14:paraId="312749AB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E5B570D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和声对于音乐专业素养，特别是创作技能素养的奠基作用，以为越来越多的人所认识，它是学习西方多声音乐中和声规律及其应用的基础课程，有着完整的理论体系，是音乐创作技术理论“四大件”课程（和声、复调、曲式、配器）之一。作为高校音乐教育中一门重要的必修课程，基础和声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以“传统和声学”为主要学习对象，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以规范化的大小调体系和声为依据，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研究多声部音乐中常见的和声现象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及规范化的应用方法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，学习和弦的构成与连接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</w:t>
            </w:r>
            <w:proofErr w:type="gramStart"/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和声序进的</w:t>
            </w:r>
            <w:proofErr w:type="gramEnd"/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基本规律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分析常见音乐作品中的和声现象。</w:t>
            </w:r>
          </w:p>
        </w:tc>
      </w:tr>
      <w:tr w:rsidR="00735FDE" w:rsidRPr="00917C66" w14:paraId="226AB35D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4B41E496" w14:textId="77777777" w:rsidR="00735FDE" w:rsidRPr="00917C66" w:rsidRDefault="00917C66" w:rsidP="00F936E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39EB2290" w14:textId="77777777" w:rsidR="00917C66" w:rsidRPr="00917C66" w:rsidRDefault="00917C66" w:rsidP="00F936E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3F3207">
              <w:rPr>
                <w:rFonts w:hAnsi="宋体" w:hint="eastAsia"/>
                <w:lang w:eastAsia="zh-CN"/>
              </w:rPr>
              <w:t xml:space="preserve"> 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通过对本课程的学习与研究，使学生较系统地了解西方传统和声知识与理论体系</w:t>
            </w:r>
            <w:r w:rsid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0C99C083" w14:textId="77777777" w:rsidR="00917C66" w:rsidRPr="00917C66" w:rsidRDefault="00917C66" w:rsidP="00F936E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3F3207">
              <w:rPr>
                <w:rFonts w:hAnsi="宋体" w:hint="eastAsia"/>
                <w:lang w:eastAsia="zh-CN"/>
              </w:rPr>
              <w:t xml:space="preserve"> 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引导学生掌握前人的技术与方法，扩大他们的眼界；</w:t>
            </w:r>
          </w:p>
          <w:p w14:paraId="017B1F09" w14:textId="77777777" w:rsidR="00917C66" w:rsidRPr="004718B0" w:rsidRDefault="00917C66" w:rsidP="00F936E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4718B0"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帮助学生在顾及理论与应用两方面的同时，紧密联系实际创作中和声的运用；</w:t>
            </w:r>
          </w:p>
          <w:p w14:paraId="6B624DA5" w14:textId="77777777" w:rsidR="00735FDE" w:rsidRPr="004718B0" w:rsidRDefault="004718B0" w:rsidP="00F936E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hAnsi="宋体" w:hint="eastAsia"/>
                <w:lang w:eastAsia="zh-CN"/>
              </w:rPr>
              <w:t xml:space="preserve"> 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培养学生对多声音乐的思维、分析和创作能力；</w:t>
            </w:r>
          </w:p>
          <w:p w14:paraId="3549A7AF" w14:textId="77777777" w:rsidR="00735FDE" w:rsidRPr="00917C66" w:rsidRDefault="004718B0" w:rsidP="00F936E9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5.</w:t>
            </w:r>
            <w:r>
              <w:rPr>
                <w:rFonts w:hAnsi="宋体" w:hint="eastAsia"/>
                <w:lang w:eastAsia="zh-CN"/>
              </w:rPr>
              <w:t xml:space="preserve"> 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发展学生的和声听辨力、想象力，使学生具有良好的音乐素养及较丰富的专业知识积累。</w:t>
            </w:r>
          </w:p>
        </w:tc>
        <w:tc>
          <w:tcPr>
            <w:tcW w:w="3185" w:type="dxa"/>
            <w:gridSpan w:val="4"/>
          </w:tcPr>
          <w:p w14:paraId="65B2A370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134E8B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5D1677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D7AFAA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31EF8C6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DE9FED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24E188F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B5155C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7A54CDD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2F4863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26FB80C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65270BD1" w14:textId="77777777" w:rsidTr="004718B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39CDCE8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27784BF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4D06E41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6" w:type="dxa"/>
            <w:gridSpan w:val="3"/>
            <w:tcMar>
              <w:left w:w="28" w:type="dxa"/>
              <w:right w:w="28" w:type="dxa"/>
            </w:tcMar>
            <w:vAlign w:val="center"/>
          </w:tcPr>
          <w:p w14:paraId="1C68803A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72" w:type="dxa"/>
            <w:gridSpan w:val="2"/>
            <w:tcMar>
              <w:left w:w="28" w:type="dxa"/>
              <w:right w:w="28" w:type="dxa"/>
            </w:tcMar>
            <w:vAlign w:val="center"/>
          </w:tcPr>
          <w:p w14:paraId="700BE3F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1334A19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14:paraId="4E381E0E" w14:textId="77777777" w:rsidTr="004718B0">
        <w:trPr>
          <w:trHeight w:val="340"/>
          <w:jc w:val="center"/>
        </w:trPr>
        <w:tc>
          <w:tcPr>
            <w:tcW w:w="648" w:type="dxa"/>
            <w:vAlign w:val="center"/>
          </w:tcPr>
          <w:p w14:paraId="25FD5075" w14:textId="77777777" w:rsidR="00735FDE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14:paraId="020451D4" w14:textId="77777777" w:rsidR="00735FDE" w:rsidRPr="004718B0" w:rsidRDefault="004718B0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第十八章</w:t>
            </w:r>
            <w:r w:rsidRPr="004718B0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Ⅱ</w:t>
            </w:r>
            <w:proofErr w:type="gramStart"/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级六和弦</w:t>
            </w:r>
            <w:proofErr w:type="gramEnd"/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与三和弦</w:t>
            </w:r>
          </w:p>
        </w:tc>
        <w:tc>
          <w:tcPr>
            <w:tcW w:w="623" w:type="dxa"/>
            <w:vAlign w:val="center"/>
          </w:tcPr>
          <w:p w14:paraId="7AC3E3C4" w14:textId="77777777" w:rsidR="00735FDE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vAlign w:val="center"/>
          </w:tcPr>
          <w:p w14:paraId="4805C76C" w14:textId="77777777" w:rsidR="00735FDE" w:rsidRDefault="004718B0" w:rsidP="004718B0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Ⅱ</w:t>
            </w:r>
            <w:proofErr w:type="gramStart"/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级六和弦</w:t>
            </w:r>
            <w:proofErr w:type="gramEnd"/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的重要性与重复音</w:t>
            </w:r>
          </w:p>
          <w:p w14:paraId="20C05653" w14:textId="77777777" w:rsidR="004718B0" w:rsidRPr="004718B0" w:rsidRDefault="004718B0" w:rsidP="004718B0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重点：和弦连接与进行</w:t>
            </w:r>
          </w:p>
        </w:tc>
        <w:tc>
          <w:tcPr>
            <w:tcW w:w="672" w:type="dxa"/>
            <w:gridSpan w:val="2"/>
            <w:vAlign w:val="center"/>
          </w:tcPr>
          <w:p w14:paraId="0DBC6AB3" w14:textId="77777777" w:rsidR="00735FDE" w:rsidRPr="002E27E1" w:rsidRDefault="004718B0" w:rsidP="004718B0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1055FF84" w14:textId="4EFE1B93" w:rsidR="00735FDE" w:rsidRPr="002E27E1" w:rsidRDefault="004718B0" w:rsidP="004718B0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</w:t>
            </w:r>
            <w:r w:rsidR="00DC7EF7">
              <w:rPr>
                <w:rFonts w:ascii="宋体" w:eastAsia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</w:t>
            </w:r>
            <w:r w:rsidR="00DC7E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 w:rsidR="00DC7E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4718B0" w:rsidRPr="002E27E1" w14:paraId="65703AB0" w14:textId="77777777" w:rsidTr="004718B0">
        <w:trPr>
          <w:trHeight w:val="340"/>
          <w:jc w:val="center"/>
        </w:trPr>
        <w:tc>
          <w:tcPr>
            <w:tcW w:w="648" w:type="dxa"/>
            <w:vAlign w:val="center"/>
          </w:tcPr>
          <w:p w14:paraId="59E5D447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14:paraId="610D95C9" w14:textId="77777777" w:rsidR="004718B0" w:rsidRPr="004718B0" w:rsidRDefault="004718B0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第十九章</w:t>
            </w:r>
            <w:proofErr w:type="spellEnd"/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 </w:t>
            </w:r>
            <w:proofErr w:type="spellStart"/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</w:rPr>
              <w:t>和声大调</w:t>
            </w:r>
            <w:proofErr w:type="spellEnd"/>
          </w:p>
        </w:tc>
        <w:tc>
          <w:tcPr>
            <w:tcW w:w="623" w:type="dxa"/>
            <w:vAlign w:val="center"/>
          </w:tcPr>
          <w:p w14:paraId="613832BC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vAlign w:val="center"/>
          </w:tcPr>
          <w:p w14:paraId="43FF33A8" w14:textId="77777777" w:rsidR="004718B0" w:rsidRDefault="004718B0" w:rsidP="004718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和声大调三和弦的构成</w:t>
            </w:r>
          </w:p>
          <w:p w14:paraId="306D9A4F" w14:textId="77777777" w:rsidR="004718B0" w:rsidRPr="004718B0" w:rsidRDefault="004718B0" w:rsidP="004718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proofErr w:type="gramStart"/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对斜关系</w:t>
            </w:r>
            <w:proofErr w:type="gramEnd"/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、和弦连接与进行</w:t>
            </w:r>
          </w:p>
        </w:tc>
        <w:tc>
          <w:tcPr>
            <w:tcW w:w="672" w:type="dxa"/>
            <w:gridSpan w:val="2"/>
            <w:vAlign w:val="center"/>
          </w:tcPr>
          <w:p w14:paraId="77C5A036" w14:textId="77777777" w:rsidR="004718B0" w:rsidRPr="002E27E1" w:rsidRDefault="004718B0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73A03DD0" w14:textId="650325F0" w:rsidR="004718B0" w:rsidRPr="002E27E1" w:rsidRDefault="00DC7EF7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4718B0" w:rsidRPr="002E27E1" w14:paraId="506728DC" w14:textId="77777777" w:rsidTr="004718B0">
        <w:trPr>
          <w:trHeight w:val="340"/>
          <w:jc w:val="center"/>
        </w:trPr>
        <w:tc>
          <w:tcPr>
            <w:tcW w:w="648" w:type="dxa"/>
            <w:vAlign w:val="center"/>
          </w:tcPr>
          <w:p w14:paraId="1D8861F5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14:paraId="1422BCB0" w14:textId="77777777" w:rsidR="004718B0" w:rsidRPr="004718B0" w:rsidRDefault="004718B0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第二十章</w:t>
            </w:r>
            <w:proofErr w:type="spellEnd"/>
            <w:r w:rsidRPr="004718B0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proofErr w:type="spellStart"/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</w:rPr>
              <w:t>Ⅵ级三和弦</w:t>
            </w:r>
            <w:proofErr w:type="spellEnd"/>
          </w:p>
        </w:tc>
        <w:tc>
          <w:tcPr>
            <w:tcW w:w="623" w:type="dxa"/>
            <w:vAlign w:val="center"/>
          </w:tcPr>
          <w:p w14:paraId="13AD66C2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vAlign w:val="center"/>
          </w:tcPr>
          <w:p w14:paraId="7E4BEA81" w14:textId="77777777" w:rsidR="004718B0" w:rsidRDefault="004718B0" w:rsidP="004718B0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Ⅵ级三和弦的功能特点</w:t>
            </w:r>
          </w:p>
          <w:p w14:paraId="41704263" w14:textId="77777777" w:rsidR="004718B0" w:rsidRPr="004718B0" w:rsidRDefault="004718B0" w:rsidP="004718B0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阻碍终止与扩展乐段</w:t>
            </w:r>
          </w:p>
        </w:tc>
        <w:tc>
          <w:tcPr>
            <w:tcW w:w="672" w:type="dxa"/>
            <w:gridSpan w:val="2"/>
            <w:vAlign w:val="center"/>
          </w:tcPr>
          <w:p w14:paraId="0AAF9C9F" w14:textId="77777777" w:rsidR="004718B0" w:rsidRPr="002E27E1" w:rsidRDefault="004718B0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0E182C46" w14:textId="78C0EAE4" w:rsidR="004718B0" w:rsidRPr="002E27E1" w:rsidRDefault="00DC7EF7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4718B0" w:rsidRPr="002E27E1" w14:paraId="1DE14940" w14:textId="77777777" w:rsidTr="004718B0">
        <w:trPr>
          <w:trHeight w:val="340"/>
          <w:jc w:val="center"/>
        </w:trPr>
        <w:tc>
          <w:tcPr>
            <w:tcW w:w="648" w:type="dxa"/>
            <w:vAlign w:val="center"/>
          </w:tcPr>
          <w:p w14:paraId="209758F0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14:paraId="693BC0EF" w14:textId="77777777" w:rsidR="004718B0" w:rsidRPr="004718B0" w:rsidRDefault="004718B0" w:rsidP="006D49BC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第二十一章</w:t>
            </w:r>
            <w:r w:rsidRPr="004718B0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 xml:space="preserve"> </w:t>
            </w:r>
            <w:proofErr w:type="gramStart"/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下</w:t>
            </w: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属七</w:t>
            </w:r>
            <w:proofErr w:type="gramEnd"/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和弦</w:t>
            </w:r>
          </w:p>
        </w:tc>
        <w:tc>
          <w:tcPr>
            <w:tcW w:w="623" w:type="dxa"/>
            <w:vAlign w:val="center"/>
          </w:tcPr>
          <w:p w14:paraId="3465712F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636" w:type="dxa"/>
            <w:gridSpan w:val="3"/>
            <w:vAlign w:val="center"/>
          </w:tcPr>
          <w:p w14:paraId="32B3E22E" w14:textId="77777777" w:rsidR="004718B0" w:rsidRDefault="004718B0" w:rsidP="004718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proofErr w:type="gramStart"/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下属七</w:t>
            </w:r>
            <w:proofErr w:type="gramEnd"/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和弦的定义、标记与音程组成</w:t>
            </w:r>
          </w:p>
          <w:p w14:paraId="39F8CAD7" w14:textId="77777777" w:rsidR="004718B0" w:rsidRPr="004718B0" w:rsidRDefault="004718B0" w:rsidP="004718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lastRenderedPageBreak/>
              <w:t>重点：准备与解决</w:t>
            </w:r>
            <w:proofErr w:type="spellEnd"/>
          </w:p>
        </w:tc>
        <w:tc>
          <w:tcPr>
            <w:tcW w:w="672" w:type="dxa"/>
            <w:gridSpan w:val="2"/>
            <w:vAlign w:val="center"/>
          </w:tcPr>
          <w:p w14:paraId="188A6290" w14:textId="77777777" w:rsidR="004718B0" w:rsidRPr="002E27E1" w:rsidRDefault="004718B0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教学</w:t>
            </w:r>
          </w:p>
        </w:tc>
        <w:tc>
          <w:tcPr>
            <w:tcW w:w="1093" w:type="dxa"/>
            <w:vAlign w:val="center"/>
          </w:tcPr>
          <w:p w14:paraId="0FF3FA98" w14:textId="4D5C429F" w:rsidR="004718B0" w:rsidRPr="002E27E1" w:rsidRDefault="00DC7EF7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高音题、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28A2E5AC" w14:textId="77777777" w:rsidTr="004718B0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6C3E048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038027AA" w14:textId="77777777" w:rsidR="006D49BC" w:rsidRPr="004718B0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第二十二章</w:t>
            </w:r>
            <w:proofErr w:type="spellEnd"/>
            <w:r w:rsidRPr="004718B0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proofErr w:type="spellStart"/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导七和弦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667E61BF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  <w:vAlign w:val="center"/>
          </w:tcPr>
          <w:p w14:paraId="1978D70C" w14:textId="77777777" w:rsidR="006D49BC" w:rsidRDefault="006D49BC" w:rsidP="004718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proofErr w:type="gramStart"/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导七和弦</w:t>
            </w:r>
            <w:proofErr w:type="gramEnd"/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的定义、标记与各种形式</w:t>
            </w:r>
          </w:p>
          <w:p w14:paraId="4BDEA819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重点：和弦构成，准备与解决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14:paraId="37E39E86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3245538C" w14:textId="025424DA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34752F70" w14:textId="77777777" w:rsidTr="004718B0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C51B9B9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364EB790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第二十三章</w:t>
            </w:r>
            <w:proofErr w:type="spellEnd"/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属九和弦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4E4E27D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  <w:vAlign w:val="center"/>
          </w:tcPr>
          <w:p w14:paraId="5BD17A59" w14:textId="77777777" w:rsid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属九和弦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的定义、标记与和弦排列</w:t>
            </w:r>
          </w:p>
          <w:p w14:paraId="0E4F973B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重点：准备与解决</w:t>
            </w:r>
            <w:proofErr w:type="spellEnd"/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14:paraId="1E695F51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4B7A78B2" w14:textId="06735411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0627A8CD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AF50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874" w14:textId="77777777" w:rsid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14:paraId="75FD69F1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第二十四章 属功能组中较少使用的和弦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3E69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FF5C" w14:textId="77777777" w:rsid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VII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级减三和弦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的六和弦；</w:t>
            </w:r>
          </w:p>
          <w:p w14:paraId="4165559F" w14:textId="77777777" w:rsidR="006D49BC" w:rsidRPr="006D49BC" w:rsidRDefault="006D49BC" w:rsidP="006D49BC">
            <w:pPr>
              <w:spacing w:after="0" w:line="0" w:lineRule="atLeast"/>
              <w:ind w:firstLineChars="300" w:firstLine="63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大调</w:t>
            </w:r>
            <w:r w:rsidRPr="006D49B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III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级三和弦；</w:t>
            </w:r>
          </w:p>
          <w:p w14:paraId="67928F7F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 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加六音的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属和弦</w:t>
            </w:r>
          </w:p>
          <w:p w14:paraId="7C97FA10" w14:textId="77777777" w:rsidR="006D49BC" w:rsidRPr="006D49BC" w:rsidRDefault="006D49BC" w:rsidP="006D49BC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和弦构成，准备与解决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C79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171E" w14:textId="13E8775C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476437CE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7E37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D13B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第二十五章 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弗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里几亚进行中的自然小调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A8B1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4320" w14:textId="77777777" w:rsidR="006D49BC" w:rsidRPr="006D49BC" w:rsidRDefault="006D49BC" w:rsidP="006D49BC">
            <w:pPr>
              <w:spacing w:after="0" w:line="0" w:lineRule="atLeast"/>
              <w:ind w:left="63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高音部的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弗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里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几亚四音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列；低音部的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弗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里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几亚四音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列</w:t>
            </w:r>
          </w:p>
          <w:p w14:paraId="153FFEA4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重点：和弦构成与进行公式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8F27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A022" w14:textId="7051194A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1696D8AD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B2A0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755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第二十六章</w:t>
            </w:r>
            <w:proofErr w:type="spellEnd"/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调内模进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8E3D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324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三和弦的模进</w:t>
            </w:r>
          </w:p>
          <w:p w14:paraId="3FD2D2C5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重点：结构、进行公式与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连接运用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AF7A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A1FB" w14:textId="3879867D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4CB53974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2B0E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97D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第二十六章</w:t>
            </w:r>
            <w:proofErr w:type="spellEnd"/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调内模进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55B5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DFFC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七和弦的模进</w:t>
            </w:r>
          </w:p>
          <w:p w14:paraId="4A99C1A7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重点：结构、进行公式与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连接运用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0E4B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18EE" w14:textId="2B3A2BA3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50233B45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EC8F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67B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第二十八章</w:t>
            </w:r>
            <w:proofErr w:type="spellEnd"/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重属和弦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A966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CB1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要点：终止中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的重属和弦</w:t>
            </w:r>
            <w:proofErr w:type="gramEnd"/>
          </w:p>
          <w:p w14:paraId="439B2596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重点：和弦构成，准备与解决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C9AE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D80C" w14:textId="7383A750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6AFF46CA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AA18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475D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第二十九章</w:t>
            </w:r>
            <w:proofErr w:type="spellEnd"/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proofErr w:type="spell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重属和弦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A350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672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要点：结构中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的重属和弦</w:t>
            </w:r>
            <w:proofErr w:type="gramEnd"/>
          </w:p>
          <w:p w14:paraId="6FE17111" w14:textId="77777777" w:rsidR="006D49BC" w:rsidRPr="006D49BC" w:rsidRDefault="006D49BC" w:rsidP="006D49BC">
            <w:pPr>
              <w:spacing w:after="0" w:line="0" w:lineRule="atLeast"/>
              <w:ind w:left="63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重属变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和弦的构成，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准备与解决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8A78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E9A5" w14:textId="2473A0B2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4CEED68E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AA25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2389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第三十二章</w:t>
            </w:r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离调、半音体系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D4B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DE0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副属和弦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的结构与作用</w:t>
            </w:r>
          </w:p>
          <w:p w14:paraId="1F4595DF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各级副属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和弦的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准备与解决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4807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2156" w14:textId="30402BF2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71D3B1EC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D83C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36AF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第三十二章 离调、半音体系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BCF5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8E1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副属和弦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的连接运用</w:t>
            </w:r>
          </w:p>
          <w:p w14:paraId="36755A38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副属和弦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的其它进行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DEF3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EA7E" w14:textId="1A2BA66D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3853F429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95E1" w14:textId="77777777" w:rsidR="006D49BC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F59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第三十三章</w:t>
            </w:r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半音模进、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离调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77C7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DD17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离调中的副属和弦</w:t>
            </w:r>
            <w:proofErr w:type="gramEnd"/>
          </w:p>
          <w:p w14:paraId="639FA65A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离调的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定义与运用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B337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5418" w14:textId="63D684CC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2FFBC2D4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A1C3" w14:textId="77777777" w:rsidR="006D49BC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79A7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第三十三章 半音模进、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离调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BDE8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6A4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离调模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进</w:t>
            </w:r>
          </w:p>
          <w:p w14:paraId="0391DE64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进行公式与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连接运用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4745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EA99" w14:textId="2CB4A830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135E5BF2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1149" w14:textId="77777777" w:rsidR="006D49BC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084A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第三十五章 到一级关系调的转调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F8DD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218A" w14:textId="77777777" w:rsidR="00574072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proofErr w:type="gram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向属功能组</w:t>
            </w:r>
            <w:proofErr w:type="gramEnd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各调的转调；</w:t>
            </w:r>
          </w:p>
          <w:p w14:paraId="21A1BE4D" w14:textId="17D96834" w:rsidR="006D49BC" w:rsidRPr="006D49BC" w:rsidRDefault="006D49BC" w:rsidP="00574072">
            <w:pPr>
              <w:spacing w:after="0" w:line="0" w:lineRule="atLeast"/>
              <w:ind w:firstLineChars="300" w:firstLine="63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向下属功能组各调的转调</w:t>
            </w:r>
          </w:p>
          <w:p w14:paraId="550E4612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重点：中介和弦与转调和弦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FFED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E357" w14:textId="3D5A1709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  <w:bookmarkStart w:id="0" w:name="_GoBack"/>
        <w:bookmarkEnd w:id="0"/>
      </w:tr>
      <w:tr w:rsidR="006D49BC" w:rsidRPr="002E27E1" w14:paraId="66D04938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1680" w14:textId="77777777" w:rsidR="006D49BC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DC4B" w14:textId="77777777" w:rsidR="00DE6716" w:rsidRDefault="00DE6716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14:paraId="063E0033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</w:rPr>
              <w:t>总复习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3E3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D726" w14:textId="2FFB129D" w:rsidR="006D49BC" w:rsidRPr="006D49BC" w:rsidRDefault="00E62E11" w:rsidP="00E62E11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归纳总结</w:t>
            </w:r>
            <w:r w:rsidR="006D49BC"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本学期所学内容，复习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</w:t>
            </w:r>
            <w:r w:rsidR="006D49BC"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要点、重点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A2AD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078" w14:textId="5F803C80" w:rsidR="006D49BC" w:rsidRPr="002E27E1" w:rsidRDefault="00DC7EF7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高音题、低音题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6D49BC" w:rsidRPr="002E27E1" w14:paraId="740A36FB" w14:textId="77777777" w:rsidTr="004718B0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14:paraId="5F95CA13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107627DA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</w:tcBorders>
            <w:vAlign w:val="center"/>
          </w:tcPr>
          <w:p w14:paraId="1FE38DB8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</w:tcBorders>
            <w:vAlign w:val="center"/>
          </w:tcPr>
          <w:p w14:paraId="77C0962B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324DF705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49BC" w:rsidRPr="002E27E1" w14:paraId="6EDD403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46EC35EB" w14:textId="77777777" w:rsidR="006D49BC" w:rsidRPr="002E27E1" w:rsidRDefault="006D49BC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D49BC" w:rsidRPr="002E27E1" w14:paraId="469B1202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38F5D254" w14:textId="77777777" w:rsidR="006D49BC" w:rsidRPr="002E27E1" w:rsidRDefault="006D49BC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14:paraId="4992B1AA" w14:textId="77777777" w:rsidR="006D49BC" w:rsidRPr="002E27E1" w:rsidRDefault="006D49BC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14:paraId="1BB695BC" w14:textId="77777777" w:rsidR="006D49BC" w:rsidRPr="002E27E1" w:rsidRDefault="006D49BC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9A4C18" w:rsidRPr="002E27E1" w14:paraId="22711938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60E9FDB" w14:textId="77777777" w:rsidR="009A4C18" w:rsidRPr="00F936E9" w:rsidRDefault="009A4C18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到堂情况</w:t>
            </w:r>
            <w:proofErr w:type="spellEnd"/>
          </w:p>
        </w:tc>
        <w:tc>
          <w:tcPr>
            <w:tcW w:w="5810" w:type="dxa"/>
            <w:gridSpan w:val="6"/>
            <w:vAlign w:val="center"/>
          </w:tcPr>
          <w:p w14:paraId="3A177930" w14:textId="77777777" w:rsidR="009A4C18" w:rsidRPr="00F936E9" w:rsidRDefault="009A4C18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无随意请假及迟到、早退、旷课现象</w:t>
            </w:r>
          </w:p>
        </w:tc>
        <w:tc>
          <w:tcPr>
            <w:tcW w:w="1583" w:type="dxa"/>
            <w:gridSpan w:val="2"/>
            <w:vAlign w:val="center"/>
          </w:tcPr>
          <w:p w14:paraId="3190FE1B" w14:textId="77777777" w:rsidR="009A4C18" w:rsidRPr="00F936E9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9A4C18" w:rsidRPr="002E27E1" w14:paraId="4079C673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67E130CA" w14:textId="77777777" w:rsidR="009A4C18" w:rsidRPr="00F936E9" w:rsidRDefault="009A4C18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</w:t>
            </w:r>
            <w:proofErr w:type="spellEnd"/>
          </w:p>
        </w:tc>
        <w:tc>
          <w:tcPr>
            <w:tcW w:w="5810" w:type="dxa"/>
            <w:gridSpan w:val="6"/>
            <w:vAlign w:val="center"/>
          </w:tcPr>
          <w:p w14:paraId="45199F1B" w14:textId="77777777" w:rsidR="009A4C18" w:rsidRPr="00F936E9" w:rsidRDefault="009A4C18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思维活跃，积极参与课堂讨论，大胆提问，积极回答</w:t>
            </w:r>
          </w:p>
        </w:tc>
        <w:tc>
          <w:tcPr>
            <w:tcW w:w="1583" w:type="dxa"/>
            <w:gridSpan w:val="2"/>
            <w:vAlign w:val="center"/>
          </w:tcPr>
          <w:p w14:paraId="02F9B3F7" w14:textId="77777777" w:rsidR="009A4C18" w:rsidRPr="00F936E9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5%</w:t>
            </w:r>
          </w:p>
        </w:tc>
      </w:tr>
      <w:tr w:rsidR="009A4C18" w:rsidRPr="002E27E1" w14:paraId="2FED71FE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ABEFAB4" w14:textId="77777777" w:rsidR="009A4C18" w:rsidRPr="00F936E9" w:rsidRDefault="009A4C18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810" w:type="dxa"/>
            <w:gridSpan w:val="6"/>
            <w:vAlign w:val="center"/>
          </w:tcPr>
          <w:p w14:paraId="2BA49C77" w14:textId="77777777" w:rsidR="009A4C18" w:rsidRPr="00F936E9" w:rsidRDefault="009A4C18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认真、独立完成课后作业</w:t>
            </w:r>
          </w:p>
        </w:tc>
        <w:tc>
          <w:tcPr>
            <w:tcW w:w="1583" w:type="dxa"/>
            <w:gridSpan w:val="2"/>
            <w:vAlign w:val="center"/>
          </w:tcPr>
          <w:p w14:paraId="6513493C" w14:textId="77777777" w:rsidR="009A4C18" w:rsidRPr="00F936E9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15%</w:t>
            </w:r>
          </w:p>
        </w:tc>
      </w:tr>
      <w:tr w:rsidR="009A4C18" w:rsidRPr="002E27E1" w14:paraId="505248EF" w14:textId="77777777" w:rsidTr="00D12574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33AE607" w14:textId="77777777" w:rsidR="009A4C18" w:rsidRPr="00F936E9" w:rsidRDefault="009A4C18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5810" w:type="dxa"/>
            <w:gridSpan w:val="6"/>
          </w:tcPr>
          <w:p w14:paraId="459782B1" w14:textId="77777777" w:rsidR="009A4C18" w:rsidRPr="00F936E9" w:rsidRDefault="009A4C18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创作符合试题要求与学习进度的四部和声作品</w:t>
            </w:r>
          </w:p>
        </w:tc>
        <w:tc>
          <w:tcPr>
            <w:tcW w:w="1583" w:type="dxa"/>
            <w:gridSpan w:val="2"/>
            <w:vAlign w:val="center"/>
          </w:tcPr>
          <w:p w14:paraId="607DAC92" w14:textId="77777777" w:rsidR="009A4C18" w:rsidRPr="00F936E9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9A4C18" w:rsidRPr="002E27E1" w14:paraId="400E702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C4E83D" w14:textId="1C56D6E0" w:rsidR="009A4C18" w:rsidRPr="00735FDE" w:rsidRDefault="009A4C1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EF5B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年9月1日</w:t>
            </w:r>
          </w:p>
        </w:tc>
      </w:tr>
      <w:tr w:rsidR="009A4C18" w:rsidRPr="002E27E1" w14:paraId="7FEAE518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04F29704" w14:textId="77777777" w:rsidR="009A4C18" w:rsidRPr="002E27E1" w:rsidRDefault="009A4C18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6998230E" w14:textId="77777777" w:rsidR="009A4C18" w:rsidRDefault="009A4C18" w:rsidP="00F936E9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C85CF8B" w14:textId="77777777" w:rsidR="009A4C18" w:rsidRPr="002E27E1" w:rsidRDefault="009A4C18" w:rsidP="00F936E9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477B9DA" w14:textId="77777777" w:rsidR="009A4C18" w:rsidRPr="002E27E1" w:rsidRDefault="009A4C18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0219613" w14:textId="77777777" w:rsidR="009A4C18" w:rsidRPr="002E27E1" w:rsidRDefault="009A4C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386FB05" w14:textId="77777777" w:rsidR="009A4C18" w:rsidRPr="002E27E1" w:rsidRDefault="009A4C18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C58B76D" w14:textId="77777777" w:rsidR="009A4C18" w:rsidRPr="002E27E1" w:rsidRDefault="009A4C18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428192D6" w14:textId="77777777" w:rsidR="009A4C18" w:rsidRPr="002E27E1" w:rsidRDefault="009A4C1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163C340" w14:textId="77777777" w:rsidR="003044FA" w:rsidRDefault="00785779" w:rsidP="00F936E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B466012" w14:textId="77777777" w:rsidR="00917C66" w:rsidRDefault="00917C66" w:rsidP="00F936E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5E042B7" w14:textId="77777777" w:rsidR="00917C66" w:rsidRDefault="00917C66" w:rsidP="00F936E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376C5ED1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8583F" w14:textId="77777777" w:rsidR="00C10365" w:rsidRDefault="00C10365" w:rsidP="00896971">
      <w:pPr>
        <w:spacing w:after="0"/>
      </w:pPr>
      <w:r>
        <w:separator/>
      </w:r>
    </w:p>
  </w:endnote>
  <w:endnote w:type="continuationSeparator" w:id="0">
    <w:p w14:paraId="5C0EE951" w14:textId="77777777" w:rsidR="00C10365" w:rsidRDefault="00C1036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onsolas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934DB" w14:textId="77777777" w:rsidR="00C10365" w:rsidRDefault="00C10365" w:rsidP="00896971">
      <w:pPr>
        <w:spacing w:after="0"/>
      </w:pPr>
      <w:r>
        <w:separator/>
      </w:r>
    </w:p>
  </w:footnote>
  <w:footnote w:type="continuationSeparator" w:id="0">
    <w:p w14:paraId="3D868F56" w14:textId="77777777" w:rsidR="00C10365" w:rsidRDefault="00C1036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3C39"/>
    <w:rsid w:val="00061F27"/>
    <w:rsid w:val="0006698D"/>
    <w:rsid w:val="00087B74"/>
    <w:rsid w:val="000B626E"/>
    <w:rsid w:val="000C2D4A"/>
    <w:rsid w:val="000E0AE8"/>
    <w:rsid w:val="00141E95"/>
    <w:rsid w:val="00155E5A"/>
    <w:rsid w:val="00171228"/>
    <w:rsid w:val="001B31E9"/>
    <w:rsid w:val="001D28E8"/>
    <w:rsid w:val="001D7904"/>
    <w:rsid w:val="001F20BC"/>
    <w:rsid w:val="002111AE"/>
    <w:rsid w:val="00217240"/>
    <w:rsid w:val="00227119"/>
    <w:rsid w:val="002639EF"/>
    <w:rsid w:val="002B0E76"/>
    <w:rsid w:val="002E27E1"/>
    <w:rsid w:val="003044FA"/>
    <w:rsid w:val="0037561C"/>
    <w:rsid w:val="003C1E57"/>
    <w:rsid w:val="003C66D8"/>
    <w:rsid w:val="003E66A6"/>
    <w:rsid w:val="003F3207"/>
    <w:rsid w:val="00414FC8"/>
    <w:rsid w:val="00457E42"/>
    <w:rsid w:val="004718B0"/>
    <w:rsid w:val="004B1C65"/>
    <w:rsid w:val="004B3994"/>
    <w:rsid w:val="004D29DE"/>
    <w:rsid w:val="004E0481"/>
    <w:rsid w:val="004E7804"/>
    <w:rsid w:val="005639AB"/>
    <w:rsid w:val="00574072"/>
    <w:rsid w:val="005911D3"/>
    <w:rsid w:val="005F174F"/>
    <w:rsid w:val="0063410F"/>
    <w:rsid w:val="0065651C"/>
    <w:rsid w:val="006C29A0"/>
    <w:rsid w:val="006D49B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4C18"/>
    <w:rsid w:val="009B3EAE"/>
    <w:rsid w:val="009C1FC2"/>
    <w:rsid w:val="009C3354"/>
    <w:rsid w:val="009D3079"/>
    <w:rsid w:val="00A50B56"/>
    <w:rsid w:val="00A84D68"/>
    <w:rsid w:val="00A85774"/>
    <w:rsid w:val="00AA199F"/>
    <w:rsid w:val="00AB00C2"/>
    <w:rsid w:val="00AE48DD"/>
    <w:rsid w:val="00B7312B"/>
    <w:rsid w:val="00BB35F5"/>
    <w:rsid w:val="00BF53C3"/>
    <w:rsid w:val="00C10365"/>
    <w:rsid w:val="00C41D05"/>
    <w:rsid w:val="00C705DD"/>
    <w:rsid w:val="00C76FA2"/>
    <w:rsid w:val="00CA1AB8"/>
    <w:rsid w:val="00CC4A46"/>
    <w:rsid w:val="00CC6B57"/>
    <w:rsid w:val="00CD2F8F"/>
    <w:rsid w:val="00D27250"/>
    <w:rsid w:val="00D45246"/>
    <w:rsid w:val="00D62B41"/>
    <w:rsid w:val="00DB45CF"/>
    <w:rsid w:val="00DB5724"/>
    <w:rsid w:val="00DC7EF7"/>
    <w:rsid w:val="00DE6716"/>
    <w:rsid w:val="00DF5C03"/>
    <w:rsid w:val="00E0505F"/>
    <w:rsid w:val="00E413E8"/>
    <w:rsid w:val="00E53E23"/>
    <w:rsid w:val="00E62E11"/>
    <w:rsid w:val="00EC2295"/>
    <w:rsid w:val="00ED3FCA"/>
    <w:rsid w:val="00EF5BC0"/>
    <w:rsid w:val="00F07C15"/>
    <w:rsid w:val="00F31667"/>
    <w:rsid w:val="00F617C2"/>
    <w:rsid w:val="00F936E9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8DCF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opdicttext22">
    <w:name w:val="op_dict_text22"/>
    <w:basedOn w:val="a0"/>
    <w:rsid w:val="003F3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opdicttext22">
    <w:name w:val="op_dict_text22"/>
    <w:basedOn w:val="a0"/>
    <w:rsid w:val="003F3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F79B81-2AEA-4EA1-A773-F7594AB67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395</Words>
  <Characters>2252</Characters>
  <Application>Microsoft Office Word</Application>
  <DocSecurity>0</DocSecurity>
  <Lines>18</Lines>
  <Paragraphs>5</Paragraphs>
  <ScaleCrop>false</ScaleCrop>
  <Company>Microsoft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 min</dc:creator>
  <cp:lastModifiedBy>Min Shi</cp:lastModifiedBy>
  <cp:revision>17</cp:revision>
  <cp:lastPrinted>2017-01-05T16:24:00Z</cp:lastPrinted>
  <dcterms:created xsi:type="dcterms:W3CDTF">2018-08-31T14:46:00Z</dcterms:created>
  <dcterms:modified xsi:type="dcterms:W3CDTF">2018-08-31T14:58:00Z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